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6" w:rsidRDefault="00362D51" w:rsidP="00164007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7" w:rsidRPr="00093C16" w:rsidRDefault="003F57C6" w:rsidP="003F57C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Registar </w:t>
      </w:r>
      <w:r w:rsidR="00164007" w:rsidRPr="00901279">
        <w:rPr>
          <w:rFonts w:ascii="Arial" w:hAnsi="Arial" w:cs="Arial"/>
          <w:b/>
          <w:bCs/>
          <w:i/>
          <w:iCs/>
          <w:sz w:val="28"/>
          <w:szCs w:val="28"/>
        </w:rPr>
        <w:t xml:space="preserve">ugovora o javnoj nabavi </w:t>
      </w:r>
      <w:r>
        <w:rPr>
          <w:rFonts w:ascii="Arial" w:hAnsi="Arial" w:cs="Arial"/>
          <w:b/>
          <w:bCs/>
          <w:i/>
          <w:iCs/>
          <w:sz w:val="28"/>
          <w:szCs w:val="28"/>
        </w:rPr>
        <w:t>bagatelne vrijednosti i pregled njihova izvršenja za 2016. godinu</w:t>
      </w:r>
    </w:p>
    <w:p w:rsidR="00164007" w:rsidRDefault="00164007" w:rsidP="00164007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693"/>
        <w:gridCol w:w="1276"/>
        <w:gridCol w:w="1559"/>
        <w:gridCol w:w="1559"/>
        <w:gridCol w:w="1985"/>
        <w:gridCol w:w="1275"/>
        <w:gridCol w:w="1701"/>
      </w:tblGrid>
      <w:tr w:rsidR="00164007" w:rsidRPr="00A457D4" w:rsidTr="00776E6C">
        <w:tc>
          <w:tcPr>
            <w:tcW w:w="817" w:type="dxa"/>
            <w:vAlign w:val="center"/>
          </w:tcPr>
          <w:p w:rsidR="00164007" w:rsidRPr="00A457D4" w:rsidRDefault="00164007" w:rsidP="00776E6C">
            <w:pPr>
              <w:pStyle w:val="t-9-8-bez-uvl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Redni broj</w:t>
            </w:r>
          </w:p>
        </w:tc>
        <w:tc>
          <w:tcPr>
            <w:tcW w:w="1418" w:type="dxa"/>
            <w:vAlign w:val="center"/>
          </w:tcPr>
          <w:p w:rsidR="00164007" w:rsidRPr="00A457D4" w:rsidRDefault="00164007" w:rsidP="00776E6C">
            <w:pPr>
              <w:pStyle w:val="t-9-8-bez-uvl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Evidencijski broj nabave</w:t>
            </w:r>
          </w:p>
        </w:tc>
        <w:tc>
          <w:tcPr>
            <w:tcW w:w="2693" w:type="dxa"/>
            <w:vAlign w:val="center"/>
          </w:tcPr>
          <w:p w:rsidR="00164007" w:rsidRPr="00A457D4" w:rsidRDefault="00164007" w:rsidP="00776E6C">
            <w:pPr>
              <w:pStyle w:val="t-9-8-bez-uvl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Vrsta provedenog postupka</w:t>
            </w:r>
          </w:p>
        </w:tc>
        <w:tc>
          <w:tcPr>
            <w:tcW w:w="1276" w:type="dxa"/>
            <w:vAlign w:val="center"/>
          </w:tcPr>
          <w:p w:rsidR="00164007" w:rsidRPr="00A457D4" w:rsidRDefault="00164007" w:rsidP="00776E6C">
            <w:pPr>
              <w:pStyle w:val="t-9-8-bez-uvl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Datum sklapanja ugovora</w:t>
            </w:r>
          </w:p>
        </w:tc>
        <w:tc>
          <w:tcPr>
            <w:tcW w:w="1559" w:type="dxa"/>
            <w:vAlign w:val="center"/>
          </w:tcPr>
          <w:p w:rsidR="00164007" w:rsidRPr="00A457D4" w:rsidRDefault="00164007" w:rsidP="00776E6C">
            <w:pPr>
              <w:pStyle w:val="t-9-8-bez-uvl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Iznos sklopljenog ugovora</w:t>
            </w:r>
          </w:p>
        </w:tc>
        <w:tc>
          <w:tcPr>
            <w:tcW w:w="1559" w:type="dxa"/>
            <w:vAlign w:val="center"/>
          </w:tcPr>
          <w:p w:rsidR="00164007" w:rsidRPr="00A457D4" w:rsidRDefault="00164007" w:rsidP="00776E6C">
            <w:pPr>
              <w:pStyle w:val="t-9-8-bez-uvl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Razdoblje na koje je sklopljen ugovor</w:t>
            </w:r>
          </w:p>
        </w:tc>
        <w:tc>
          <w:tcPr>
            <w:tcW w:w="1985" w:type="dxa"/>
            <w:vAlign w:val="center"/>
          </w:tcPr>
          <w:p w:rsidR="00164007" w:rsidRPr="00A457D4" w:rsidRDefault="00164007" w:rsidP="00776E6C">
            <w:pPr>
              <w:pStyle w:val="t-9-8-bez-uvl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75" w:type="dxa"/>
            <w:vAlign w:val="center"/>
          </w:tcPr>
          <w:p w:rsidR="00164007" w:rsidRPr="00A457D4" w:rsidRDefault="00164007" w:rsidP="00776E6C">
            <w:pPr>
              <w:pStyle w:val="t-9-8-bez-uvl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Datum konačnog izvršenja ugovora</w:t>
            </w:r>
          </w:p>
        </w:tc>
        <w:tc>
          <w:tcPr>
            <w:tcW w:w="1701" w:type="dxa"/>
            <w:vAlign w:val="center"/>
          </w:tcPr>
          <w:p w:rsidR="00164007" w:rsidRPr="00A457D4" w:rsidRDefault="00164007" w:rsidP="00776E6C">
            <w:pPr>
              <w:pStyle w:val="t-9-8-bez-uvl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Konačni ukupni iznos plaćen temeljem ugovora</w:t>
            </w:r>
          </w:p>
        </w:tc>
      </w:tr>
      <w:tr w:rsidR="00164007" w:rsidRPr="00A457D4" w:rsidTr="00776E6C">
        <w:trPr>
          <w:trHeight w:val="1390"/>
        </w:trPr>
        <w:tc>
          <w:tcPr>
            <w:tcW w:w="817" w:type="dxa"/>
            <w:vAlign w:val="center"/>
          </w:tcPr>
          <w:p w:rsidR="00164007" w:rsidRPr="00A457D4" w:rsidRDefault="00164007" w:rsidP="00776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164007" w:rsidRPr="00A457D4" w:rsidRDefault="003F57C6" w:rsidP="00776E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01/2015</w:t>
            </w:r>
          </w:p>
        </w:tc>
        <w:tc>
          <w:tcPr>
            <w:tcW w:w="2693" w:type="dxa"/>
            <w:vAlign w:val="center"/>
          </w:tcPr>
          <w:p w:rsidR="00164007" w:rsidRPr="00A457D4" w:rsidRDefault="003F57C6" w:rsidP="00776E6C">
            <w:pPr>
              <w:spacing w:before="120"/>
              <w:rPr>
                <w:rFonts w:ascii="Arial" w:eastAsia="SimSun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A457D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Javna nabava bagatelne vrijednosti  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>– Usluge pripreme i dostave gotovih obroka (ručak) za potrebe prehrane učenika uključenih u cjelodnevni odgojno-obrazovni program</w:t>
            </w:r>
          </w:p>
          <w:p w:rsidR="00164007" w:rsidRPr="00A457D4" w:rsidRDefault="00164007" w:rsidP="00776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007" w:rsidRPr="00A457D4" w:rsidRDefault="003F57C6" w:rsidP="00776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28.12.2015.</w:t>
            </w:r>
          </w:p>
        </w:tc>
        <w:tc>
          <w:tcPr>
            <w:tcW w:w="1559" w:type="dxa"/>
            <w:vAlign w:val="center"/>
          </w:tcPr>
          <w:p w:rsidR="00164007" w:rsidRPr="00A457D4" w:rsidRDefault="003F57C6" w:rsidP="003F5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63.000,00</w:t>
            </w:r>
            <w:r w:rsidRPr="00A4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  <w:r w:rsidR="005434CB" w:rsidRPr="00A457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64007" w:rsidRPr="00A457D4" w:rsidRDefault="00164007" w:rsidP="00776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01.01.201</w:t>
            </w:r>
            <w:r w:rsidR="003F57C6" w:rsidRPr="00A457D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164007" w:rsidRPr="00A457D4" w:rsidRDefault="00164007" w:rsidP="00776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 w:rsidR="003F57C6" w:rsidRPr="00A457D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164007" w:rsidRPr="00A457D4" w:rsidRDefault="003F57C6" w:rsidP="00776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Gradsko društvo Crvenoga križa Rijeka</w:t>
            </w:r>
          </w:p>
        </w:tc>
        <w:tc>
          <w:tcPr>
            <w:tcW w:w="1275" w:type="dxa"/>
            <w:vAlign w:val="center"/>
          </w:tcPr>
          <w:p w:rsidR="00164007" w:rsidRPr="00A457D4" w:rsidRDefault="00164007" w:rsidP="00776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 w:rsidR="003F57C6" w:rsidRPr="00A457D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64007" w:rsidRPr="00A457D4" w:rsidRDefault="00CE57D1" w:rsidP="00776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84.258,00 kn</w:t>
            </w:r>
          </w:p>
        </w:tc>
      </w:tr>
      <w:tr w:rsidR="00164007" w:rsidRPr="00A457D4" w:rsidTr="00776E6C">
        <w:trPr>
          <w:trHeight w:val="1639"/>
        </w:trPr>
        <w:tc>
          <w:tcPr>
            <w:tcW w:w="817" w:type="dxa"/>
            <w:vAlign w:val="center"/>
          </w:tcPr>
          <w:p w:rsidR="00164007" w:rsidRPr="00A457D4" w:rsidRDefault="00164007" w:rsidP="00776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164007" w:rsidRPr="00A457D4" w:rsidRDefault="00164007" w:rsidP="00776E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 xml:space="preserve"> 02/201</w:t>
            </w:r>
            <w:r w:rsidR="003F57C6" w:rsidRPr="00A457D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164007" w:rsidRPr="00A457D4" w:rsidRDefault="00164007" w:rsidP="003F57C6">
            <w:pPr>
              <w:tabs>
                <w:tab w:val="num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 xml:space="preserve">Javna nabava bagatelne vrijednosti </w:t>
            </w:r>
            <w:r w:rsidR="003F57C6" w:rsidRPr="00A457D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3F57C6" w:rsidRPr="00A45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nabava i dostava lož ulja </w:t>
            </w:r>
            <w:proofErr w:type="spellStart"/>
            <w:r w:rsidR="003F57C6" w:rsidRPr="00A457D4">
              <w:rPr>
                <w:rFonts w:ascii="Arial" w:hAnsi="Arial" w:cs="Arial"/>
                <w:b/>
                <w:bCs/>
                <w:sz w:val="20"/>
                <w:szCs w:val="20"/>
              </w:rPr>
              <w:t>extra</w:t>
            </w:r>
            <w:proofErr w:type="spellEnd"/>
            <w:r w:rsidR="003F57C6" w:rsidRPr="00A45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lakog (</w:t>
            </w:r>
            <w:proofErr w:type="spellStart"/>
            <w:r w:rsidR="003F57C6" w:rsidRPr="00A457D4">
              <w:rPr>
                <w:rFonts w:ascii="Arial" w:hAnsi="Arial" w:cs="Arial"/>
                <w:b/>
                <w:bCs/>
                <w:sz w:val="20"/>
                <w:szCs w:val="20"/>
              </w:rPr>
              <w:t>luel</w:t>
            </w:r>
            <w:proofErr w:type="spellEnd"/>
            <w:r w:rsidR="003F57C6" w:rsidRPr="00A457D4">
              <w:rPr>
                <w:rFonts w:ascii="Arial" w:hAnsi="Arial" w:cs="Arial"/>
                <w:b/>
                <w:bCs/>
                <w:sz w:val="20"/>
                <w:szCs w:val="20"/>
              </w:rPr>
              <w:t>) za potrebe grijanja škole</w:t>
            </w:r>
          </w:p>
        </w:tc>
        <w:tc>
          <w:tcPr>
            <w:tcW w:w="1276" w:type="dxa"/>
            <w:vAlign w:val="center"/>
          </w:tcPr>
          <w:p w:rsidR="00164007" w:rsidRPr="00A457D4" w:rsidRDefault="00164007" w:rsidP="00543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434CB" w:rsidRPr="00A457D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>.01.201</w:t>
            </w:r>
            <w:r w:rsidR="005434CB" w:rsidRPr="00A457D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64007" w:rsidRPr="00A457D4" w:rsidRDefault="00164007" w:rsidP="00543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34CB" w:rsidRPr="00A457D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434CB" w:rsidRPr="00A457D4">
              <w:rPr>
                <w:rFonts w:ascii="Arial" w:hAnsi="Arial" w:cs="Arial"/>
                <w:b/>
                <w:sz w:val="20"/>
                <w:szCs w:val="20"/>
              </w:rPr>
              <w:t>365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434CB" w:rsidRPr="00A457D4">
              <w:rPr>
                <w:rFonts w:ascii="Arial" w:hAnsi="Arial" w:cs="Arial"/>
                <w:b/>
                <w:sz w:val="20"/>
                <w:szCs w:val="20"/>
              </w:rPr>
              <w:t>77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 xml:space="preserve"> kn</w:t>
            </w:r>
          </w:p>
          <w:p w:rsidR="005434CB" w:rsidRPr="00A457D4" w:rsidRDefault="005434CB" w:rsidP="00543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bez – PDV-a</w:t>
            </w:r>
          </w:p>
        </w:tc>
        <w:tc>
          <w:tcPr>
            <w:tcW w:w="1559" w:type="dxa"/>
            <w:vAlign w:val="center"/>
          </w:tcPr>
          <w:p w:rsidR="00164007" w:rsidRPr="00A457D4" w:rsidRDefault="00164007" w:rsidP="00776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01.01.201</w:t>
            </w:r>
            <w:r w:rsidR="005434CB" w:rsidRPr="00A457D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>. -</w:t>
            </w:r>
          </w:p>
          <w:p w:rsidR="00164007" w:rsidRPr="00A457D4" w:rsidRDefault="00164007" w:rsidP="00164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 w:rsidR="005434CB" w:rsidRPr="00A457D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164007" w:rsidRPr="00A457D4" w:rsidRDefault="005434CB" w:rsidP="00776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PETROL d.o.o. Zagreb</w:t>
            </w:r>
          </w:p>
        </w:tc>
        <w:tc>
          <w:tcPr>
            <w:tcW w:w="1275" w:type="dxa"/>
            <w:vAlign w:val="center"/>
          </w:tcPr>
          <w:p w:rsidR="00164007" w:rsidRPr="00A457D4" w:rsidRDefault="00164007" w:rsidP="00164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 w:rsidR="005434CB" w:rsidRPr="00A457D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457D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64007" w:rsidRPr="00A457D4" w:rsidRDefault="00CE57D1" w:rsidP="00362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D4">
              <w:rPr>
                <w:rFonts w:ascii="Arial" w:hAnsi="Arial" w:cs="Arial"/>
                <w:b/>
                <w:sz w:val="20"/>
                <w:szCs w:val="20"/>
              </w:rPr>
              <w:t>68.869,71 kn</w:t>
            </w:r>
          </w:p>
        </w:tc>
      </w:tr>
    </w:tbl>
    <w:p w:rsidR="00164007" w:rsidRPr="00A457D4" w:rsidRDefault="00164007" w:rsidP="00164007">
      <w:pPr>
        <w:pStyle w:val="t-9-8-bez-uvl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64007" w:rsidRDefault="00164007" w:rsidP="00164007">
      <w:pPr>
        <w:pStyle w:val="t-9-8-bez-uvl"/>
        <w:spacing w:before="0" w:beforeAutospacing="0" w:after="0" w:afterAutospacing="0"/>
      </w:pPr>
    </w:p>
    <w:p w:rsidR="00164007" w:rsidRDefault="00164007" w:rsidP="00164007">
      <w:pPr>
        <w:pStyle w:val="t-9-8-bez-uvl"/>
        <w:spacing w:before="0" w:beforeAutospacing="0" w:after="0" w:afterAutospacing="0"/>
      </w:pPr>
    </w:p>
    <w:p w:rsidR="00164007" w:rsidRDefault="00164007" w:rsidP="00164007">
      <w:pPr>
        <w:pStyle w:val="t-9-8-bez-uvl"/>
        <w:spacing w:before="0" w:beforeAutospacing="0" w:after="0" w:afterAutospacing="0"/>
      </w:pPr>
    </w:p>
    <w:p w:rsidR="008D5CBD" w:rsidRDefault="00A457D4">
      <w:bookmarkStart w:id="0" w:name="_GoBack"/>
      <w:bookmarkEnd w:id="0"/>
    </w:p>
    <w:sectPr w:rsidR="008D5CBD" w:rsidSect="001640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07"/>
    <w:rsid w:val="00140CEA"/>
    <w:rsid w:val="00164007"/>
    <w:rsid w:val="001C68FA"/>
    <w:rsid w:val="001D6AF6"/>
    <w:rsid w:val="00362D51"/>
    <w:rsid w:val="003F57C6"/>
    <w:rsid w:val="004469F7"/>
    <w:rsid w:val="005434CB"/>
    <w:rsid w:val="00A457D4"/>
    <w:rsid w:val="00C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191D6-4E09-4075-B018-BA9DA41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16400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2D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D5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2017-05-18T10:01:00Z</cp:lastPrinted>
  <dcterms:created xsi:type="dcterms:W3CDTF">2017-05-18T09:22:00Z</dcterms:created>
  <dcterms:modified xsi:type="dcterms:W3CDTF">2017-05-18T10:02:00Z</dcterms:modified>
</cp:coreProperties>
</file>